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C92A88">
              <w:rPr>
                <w:rFonts w:ascii="黑体" w:eastAsia="黑体"/>
                <w:color w:val="000000"/>
                <w:sz w:val="44"/>
                <w:szCs w:val="44"/>
              </w:rPr>
              <w:t>8</w:t>
            </w:r>
            <w:bookmarkStart w:id="0" w:name="_GoBack"/>
            <w:bookmarkEnd w:id="0"/>
          </w:p>
          <w:p w:rsidR="003C139F" w:rsidRDefault="00F80514" w:rsidP="007C33DB">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7C33DB">
              <w:rPr>
                <w:rFonts w:ascii="黑体" w:eastAsia="黑体" w:hint="eastAsia"/>
                <w:color w:val="000000"/>
                <w:sz w:val="44"/>
                <w:szCs w:val="44"/>
                <w:lang w:val="zh-CN"/>
              </w:rPr>
              <w:t>空气</w:t>
            </w:r>
            <w:r w:rsidR="007C33DB">
              <w:rPr>
                <w:rFonts w:ascii="黑体" w:eastAsia="黑体"/>
                <w:color w:val="000000"/>
                <w:sz w:val="44"/>
                <w:szCs w:val="44"/>
                <w:lang w:val="zh-CN"/>
              </w:rPr>
              <w:t>压缩机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80CA5">
        <w:rPr>
          <w:rFonts w:hint="eastAsia"/>
        </w:rPr>
        <w:t>空气压缩</w:t>
      </w:r>
      <w:r w:rsidR="00480CA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480CA5">
        <w:rPr>
          <w:color w:val="000000"/>
          <w:szCs w:val="21"/>
        </w:rPr>
        <w:t>8</w:t>
      </w:r>
    </w:p>
    <w:p w:rsidR="003C139F" w:rsidRDefault="003C139F" w:rsidP="003C139F">
      <w:pPr>
        <w:rPr>
          <w:color w:val="000000"/>
          <w:szCs w:val="21"/>
        </w:rPr>
      </w:pPr>
      <w:r>
        <w:rPr>
          <w:rFonts w:hint="eastAsia"/>
          <w:color w:val="000000"/>
          <w:szCs w:val="21"/>
        </w:rPr>
        <w:t>2.项目名称：</w:t>
      </w:r>
      <w:r w:rsidR="00480CA5">
        <w:rPr>
          <w:rFonts w:hint="eastAsia"/>
        </w:rPr>
        <w:t>空气压缩</w:t>
      </w:r>
      <w:r w:rsidR="00480CA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480CA5" w:rsidP="004125E2">
            <w:pPr>
              <w:jc w:val="center"/>
            </w:pPr>
            <w:r>
              <w:rPr>
                <w:rFonts w:hint="eastAsia"/>
              </w:rPr>
              <w:t>空气压缩</w:t>
            </w:r>
            <w:r>
              <w:t>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80CA5" w:rsidP="00D36C8A">
            <w:pPr>
              <w:jc w:val="center"/>
              <w:textAlignment w:val="center"/>
            </w:pPr>
            <w:r>
              <w:t>4.5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80CA5"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480CA5"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80CA5" w:rsidRDefault="00480CA5"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480CA5" w:rsidRDefault="00480CA5" w:rsidP="004125E2">
            <w:pPr>
              <w:jc w:val="center"/>
            </w:pPr>
            <w:r>
              <w:rPr>
                <w:rFonts w:hint="eastAsia"/>
              </w:rPr>
              <w:t>空气压缩</w:t>
            </w:r>
            <w:r>
              <w:t>机</w:t>
            </w:r>
          </w:p>
        </w:tc>
        <w:tc>
          <w:tcPr>
            <w:tcW w:w="993" w:type="dxa"/>
            <w:tcBorders>
              <w:top w:val="single" w:sz="4" w:space="0" w:color="auto"/>
              <w:left w:val="nil"/>
              <w:bottom w:val="single" w:sz="4" w:space="0" w:color="auto"/>
              <w:right w:val="single" w:sz="4" w:space="0" w:color="auto"/>
            </w:tcBorders>
            <w:vAlign w:val="center"/>
          </w:tcPr>
          <w:p w:rsidR="00480CA5" w:rsidRDefault="00480CA5"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480CA5" w:rsidRDefault="00480CA5" w:rsidP="00D36C8A">
            <w:pPr>
              <w:jc w:val="center"/>
              <w:textAlignment w:val="center"/>
            </w:pPr>
            <w:r>
              <w:rPr>
                <w:rFonts w:hint="eastAsia"/>
              </w:rPr>
              <w:t>9.7</w:t>
            </w:r>
          </w:p>
        </w:tc>
        <w:tc>
          <w:tcPr>
            <w:tcW w:w="1701" w:type="dxa"/>
            <w:tcBorders>
              <w:top w:val="single" w:sz="4" w:space="0" w:color="auto"/>
              <w:left w:val="nil"/>
              <w:bottom w:val="single" w:sz="4" w:space="0" w:color="auto"/>
              <w:right w:val="single" w:sz="4" w:space="0" w:color="auto"/>
            </w:tcBorders>
            <w:vAlign w:val="center"/>
          </w:tcPr>
          <w:p w:rsidR="00480CA5" w:rsidRDefault="00480CA5"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480CA5" w:rsidRPr="00F80514" w:rsidRDefault="00480CA5"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480CA5">
        <w:rPr>
          <w:b/>
          <w:color w:val="333333"/>
          <w:szCs w:val="21"/>
          <w:lang w:bidi="ar"/>
        </w:rPr>
        <w:t>23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80CA5">
        <w:rPr>
          <w:color w:val="000000"/>
          <w:szCs w:val="21"/>
        </w:rPr>
        <w:t>24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80CA5">
        <w:rPr>
          <w:color w:val="000000"/>
          <w:szCs w:val="21"/>
        </w:rPr>
        <w:t>24</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480CA5">
        <w:rPr>
          <w:color w:val="000000"/>
          <w:szCs w:val="21"/>
        </w:rPr>
        <w:t>24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89384A"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Pr>
          <w:rFonts w:hint="eastAsia"/>
          <w:b/>
          <w:sz w:val="30"/>
          <w:szCs w:val="30"/>
        </w:rPr>
        <w:t>空气压缩</w:t>
      </w:r>
      <w:r>
        <w:rPr>
          <w:b/>
          <w:sz w:val="30"/>
          <w:szCs w:val="30"/>
        </w:rPr>
        <w:t>机</w:t>
      </w:r>
      <w:r w:rsidR="00BB0659" w:rsidRPr="0089384A">
        <w:rPr>
          <w:b/>
          <w:sz w:val="30"/>
          <w:szCs w:val="30"/>
        </w:rPr>
        <w:t>参数</w:t>
      </w:r>
    </w:p>
    <w:p w:rsidR="00F53612" w:rsidRPr="007C16FE" w:rsidRDefault="00F53612" w:rsidP="003C139F">
      <w:pPr>
        <w:spacing w:line="240" w:lineRule="atLeast"/>
        <w:ind w:firstLineChars="200" w:firstLine="482"/>
        <w:rPr>
          <w:b/>
          <w:color w:val="000000"/>
          <w:szCs w:val="21"/>
        </w:rPr>
      </w:pPr>
    </w:p>
    <w:p w:rsidR="000D35A0" w:rsidRDefault="000D35A0" w:rsidP="000D35A0">
      <w:pPr>
        <w:spacing w:line="360" w:lineRule="auto"/>
        <w:ind w:leftChars="50" w:left="120" w:firstLineChars="200" w:firstLine="480"/>
        <w:rPr>
          <w:rStyle w:val="NormalCharacter"/>
          <w:color w:val="000000"/>
        </w:rPr>
      </w:pPr>
      <w:r>
        <w:rPr>
          <w:rStyle w:val="NormalCharacter"/>
          <w:color w:val="000000"/>
          <w:kern w:val="2"/>
        </w:rPr>
        <w:t>用14-18台牙椅的动力气源及医疗用压缩空气的生成设备装置，达到医疗用压缩空气的标准要求。</w:t>
      </w:r>
    </w:p>
    <w:p w:rsidR="000D35A0" w:rsidRDefault="000D35A0" w:rsidP="000D35A0">
      <w:pPr>
        <w:spacing w:line="360" w:lineRule="auto"/>
        <w:rPr>
          <w:rStyle w:val="NormalCharacter"/>
          <w:color w:val="000000"/>
        </w:rPr>
      </w:pPr>
      <w:r>
        <w:rPr>
          <w:rStyle w:val="NormalCharacter"/>
          <w:rFonts w:hint="eastAsia"/>
          <w:color w:val="000000"/>
        </w:rPr>
        <w:t>1.</w:t>
      </w:r>
      <w:r>
        <w:rPr>
          <w:rStyle w:val="NormalCharacter"/>
          <w:color w:val="000000"/>
          <w:kern w:val="2"/>
        </w:rPr>
        <w:t>电源条件：额定电压：3相 380V±10%，三相五线电</w:t>
      </w:r>
    </w:p>
    <w:p w:rsidR="000D35A0" w:rsidRDefault="000D35A0" w:rsidP="000D35A0">
      <w:pPr>
        <w:spacing w:line="360" w:lineRule="auto"/>
        <w:rPr>
          <w:rStyle w:val="NormalCharacter"/>
          <w:color w:val="000000"/>
        </w:rPr>
      </w:pPr>
      <w:r>
        <w:rPr>
          <w:rStyle w:val="NormalCharacter"/>
          <w:color w:val="000000"/>
          <w:kern w:val="2"/>
        </w:rPr>
        <w:t>2</w:t>
      </w:r>
      <w:r>
        <w:rPr>
          <w:rStyle w:val="NormalCharacter"/>
          <w:color w:val="000000"/>
        </w:rPr>
        <w:t>.</w:t>
      </w:r>
      <w:r>
        <w:rPr>
          <w:rStyle w:val="NormalCharacter"/>
          <w:color w:val="000000"/>
          <w:kern w:val="2"/>
        </w:rPr>
        <w:t xml:space="preserve"> 频率：50Hz</w:t>
      </w:r>
    </w:p>
    <w:p w:rsidR="000D35A0" w:rsidRDefault="000D35A0" w:rsidP="000D35A0">
      <w:pPr>
        <w:spacing w:line="360" w:lineRule="auto"/>
        <w:rPr>
          <w:rStyle w:val="NormalCharacter"/>
          <w:color w:val="000000"/>
        </w:rPr>
      </w:pPr>
      <w:r>
        <w:rPr>
          <w:rStyle w:val="NormalCharacter"/>
          <w:color w:val="000000"/>
          <w:kern w:val="2"/>
        </w:rPr>
        <w:t>3</w:t>
      </w:r>
      <w:r>
        <w:rPr>
          <w:rStyle w:val="NormalCharacter"/>
          <w:color w:val="000000"/>
        </w:rPr>
        <w:t>.</w:t>
      </w:r>
      <w:r>
        <w:rPr>
          <w:rStyle w:val="NormalCharacter"/>
          <w:color w:val="000000"/>
          <w:kern w:val="2"/>
        </w:rPr>
        <w:t xml:space="preserve"> 电源消耗：6.6 KW</w:t>
      </w:r>
    </w:p>
    <w:p w:rsidR="000D35A0" w:rsidRDefault="000D35A0" w:rsidP="000D35A0">
      <w:pPr>
        <w:spacing w:line="360" w:lineRule="auto"/>
        <w:rPr>
          <w:rStyle w:val="NormalCharacter"/>
          <w:color w:val="000000"/>
        </w:rPr>
      </w:pPr>
      <w:r>
        <w:rPr>
          <w:rStyle w:val="NormalCharacter"/>
          <w:color w:val="000000"/>
          <w:kern w:val="2"/>
        </w:rPr>
        <w:t>4 结构形式</w:t>
      </w:r>
      <w:r>
        <w:rPr>
          <w:rStyle w:val="NormalCharacter"/>
          <w:rFonts w:hint="eastAsia"/>
          <w:color w:val="000000"/>
        </w:rPr>
        <w:t>：</w:t>
      </w:r>
      <w:r>
        <w:rPr>
          <w:rStyle w:val="NormalCharacter"/>
          <w:color w:val="000000"/>
          <w:kern w:val="2"/>
        </w:rPr>
        <w:t>整台</w:t>
      </w:r>
      <w:r>
        <w:rPr>
          <w:rStyle w:val="NormalCharacter"/>
          <w:rFonts w:ascii="Times New Roman" w:hAnsi="Times New Roman"/>
          <w:kern w:val="2"/>
        </w:rPr>
        <w:t>牙科电动无油空压机</w:t>
      </w:r>
      <w:r>
        <w:rPr>
          <w:rStyle w:val="NormalCharacter"/>
          <w:color w:val="000000"/>
          <w:kern w:val="2"/>
        </w:rPr>
        <w:t>由压缩机机头、储气罐、冷冻式干燥机等组成，具有稳定、安全、节能、环保等特点，。</w:t>
      </w:r>
    </w:p>
    <w:p w:rsidR="000D35A0" w:rsidRDefault="000D35A0" w:rsidP="000D35A0">
      <w:pPr>
        <w:spacing w:line="360" w:lineRule="auto"/>
        <w:rPr>
          <w:rStyle w:val="NormalCharacter"/>
          <w:color w:val="000000"/>
        </w:rPr>
      </w:pPr>
      <w:r>
        <w:rPr>
          <w:rStyle w:val="NormalCharacter"/>
          <w:color w:val="000000"/>
          <w:kern w:val="2"/>
        </w:rPr>
        <w:t>*</w:t>
      </w:r>
      <w:r>
        <w:rPr>
          <w:rStyle w:val="NormalCharacter"/>
          <w:color w:val="000000"/>
        </w:rPr>
        <w:t>5.</w:t>
      </w:r>
      <w:r>
        <w:rPr>
          <w:rStyle w:val="NormalCharacter"/>
          <w:color w:val="000000"/>
          <w:kern w:val="2"/>
        </w:rPr>
        <w:t>产气量最大每台1200L/分钟，0.4bar下产气量900 L/min；</w:t>
      </w:r>
    </w:p>
    <w:p w:rsidR="000D35A0" w:rsidRDefault="000D35A0" w:rsidP="000D35A0">
      <w:pPr>
        <w:spacing w:line="360" w:lineRule="auto"/>
        <w:rPr>
          <w:rStyle w:val="NormalCharacter"/>
          <w:bCs/>
          <w:color w:val="000000"/>
        </w:rPr>
      </w:pPr>
      <w:r>
        <w:rPr>
          <w:rStyle w:val="NormalCharacter"/>
          <w:color w:val="000000"/>
        </w:rPr>
        <w:t>6.</w:t>
      </w:r>
      <w:r>
        <w:rPr>
          <w:rStyle w:val="NormalCharacter"/>
          <w:color w:val="000000"/>
          <w:kern w:val="2"/>
        </w:rPr>
        <w:t>每台空压机为3个4V机头组成</w:t>
      </w:r>
    </w:p>
    <w:p w:rsidR="000D35A0" w:rsidRDefault="000D35A0" w:rsidP="000D35A0">
      <w:pPr>
        <w:spacing w:line="240" w:lineRule="atLeast"/>
        <w:ind w:right="-333"/>
        <w:rPr>
          <w:rStyle w:val="NormalCharacter"/>
        </w:rPr>
      </w:pPr>
      <w:r>
        <w:rPr>
          <w:rStyle w:val="NormalCharacter"/>
          <w:bCs/>
          <w:color w:val="000000"/>
        </w:rPr>
        <w:t>7.</w:t>
      </w:r>
      <w:r>
        <w:rPr>
          <w:rStyle w:val="NormalCharacter"/>
          <w:kern w:val="2"/>
        </w:rPr>
        <w:t xml:space="preserve">噪音:75分贝； </w:t>
      </w:r>
    </w:p>
    <w:p w:rsidR="000D35A0" w:rsidRDefault="000D35A0" w:rsidP="000D35A0">
      <w:pPr>
        <w:spacing w:line="360" w:lineRule="auto"/>
        <w:rPr>
          <w:rStyle w:val="NormalCharacter"/>
          <w:color w:val="000000"/>
        </w:rPr>
      </w:pPr>
      <w:r>
        <w:rPr>
          <w:rStyle w:val="NormalCharacter"/>
          <w:color w:val="000000"/>
          <w:kern w:val="2"/>
        </w:rPr>
        <w:t>*</w:t>
      </w:r>
      <w:r>
        <w:rPr>
          <w:rStyle w:val="NormalCharacter"/>
          <w:color w:val="000000"/>
        </w:rPr>
        <w:t>8.</w:t>
      </w:r>
      <w:r>
        <w:rPr>
          <w:rStyle w:val="NormalCharacter"/>
          <w:color w:val="000000"/>
          <w:kern w:val="2"/>
        </w:rPr>
        <w:t>储气罐容积为200L，内外喷塑，保证气体的洁净；带有压力容器资质证书；罐体安装有安全阀、压力表、排水阀及单向阀。</w:t>
      </w:r>
    </w:p>
    <w:p w:rsidR="000D35A0" w:rsidRDefault="000D35A0" w:rsidP="000D35A0">
      <w:pPr>
        <w:spacing w:line="360" w:lineRule="auto"/>
        <w:rPr>
          <w:rStyle w:val="NormalCharacter"/>
          <w:color w:val="000000"/>
        </w:rPr>
      </w:pPr>
      <w:r>
        <w:rPr>
          <w:rStyle w:val="NormalCharacter"/>
          <w:color w:val="000000"/>
        </w:rPr>
        <w:t>9.</w:t>
      </w:r>
      <w:r>
        <w:rPr>
          <w:rStyle w:val="NormalCharacter"/>
          <w:color w:val="000000"/>
          <w:kern w:val="2"/>
        </w:rPr>
        <w:t>机头出气口具有防止回流及减压功能。</w:t>
      </w:r>
    </w:p>
    <w:p w:rsidR="000D35A0" w:rsidRDefault="000D35A0" w:rsidP="000D35A0">
      <w:pPr>
        <w:spacing w:line="360" w:lineRule="auto"/>
        <w:rPr>
          <w:rStyle w:val="NormalCharacter"/>
          <w:color w:val="000000"/>
        </w:rPr>
      </w:pPr>
      <w:r>
        <w:rPr>
          <w:rStyle w:val="NormalCharacter"/>
          <w:color w:val="000000"/>
        </w:rPr>
        <w:t>10.</w:t>
      </w:r>
      <w:r>
        <w:rPr>
          <w:rStyle w:val="NormalCharacter"/>
          <w:color w:val="000000"/>
          <w:kern w:val="2"/>
        </w:rPr>
        <w:t>最小占地面积：2m*1m</w:t>
      </w:r>
    </w:p>
    <w:p w:rsidR="000D35A0" w:rsidRDefault="000D35A0" w:rsidP="000D35A0">
      <w:pPr>
        <w:spacing w:line="360" w:lineRule="auto"/>
        <w:rPr>
          <w:rStyle w:val="NormalCharacter"/>
          <w:color w:val="000000"/>
        </w:rPr>
      </w:pPr>
      <w:r>
        <w:rPr>
          <w:rStyle w:val="NormalCharacter"/>
          <w:color w:val="000000"/>
        </w:rPr>
        <w:t>11</w:t>
      </w:r>
      <w:r>
        <w:rPr>
          <w:rStyle w:val="NormalCharacter"/>
          <w:color w:val="000000"/>
          <w:kern w:val="2"/>
        </w:rPr>
        <w:t>. 设备安装及售后服务</w:t>
      </w:r>
    </w:p>
    <w:p w:rsidR="000D35A0" w:rsidRDefault="000D35A0" w:rsidP="000D35A0">
      <w:pPr>
        <w:spacing w:line="360" w:lineRule="auto"/>
        <w:rPr>
          <w:rStyle w:val="NormalCharacter"/>
          <w:color w:val="000000"/>
        </w:rPr>
      </w:pPr>
      <w:r>
        <w:rPr>
          <w:rStyle w:val="NormalCharacter"/>
          <w:color w:val="000000"/>
          <w:kern w:val="2"/>
        </w:rPr>
        <w:t xml:space="preserve"> 负责设备安装及使用培训</w:t>
      </w:r>
    </w:p>
    <w:p w:rsidR="000D35A0" w:rsidRDefault="000D35A0" w:rsidP="000D35A0">
      <w:pPr>
        <w:spacing w:line="360" w:lineRule="auto"/>
        <w:ind w:firstLineChars="50" w:firstLine="120"/>
        <w:rPr>
          <w:rStyle w:val="NormalCharacter"/>
          <w:color w:val="000000"/>
        </w:rPr>
      </w:pPr>
      <w:r>
        <w:rPr>
          <w:rStyle w:val="NormalCharacter"/>
          <w:color w:val="000000"/>
          <w:kern w:val="2"/>
        </w:rPr>
        <w:t>设备保修一年，在保修期内免费提供所需原件及维修服务</w:t>
      </w:r>
    </w:p>
    <w:p w:rsidR="00215897" w:rsidRPr="000D35A0" w:rsidRDefault="00215897" w:rsidP="00215897"/>
    <w:p w:rsidR="005D42AB" w:rsidRPr="0089384A" w:rsidRDefault="005D42AB" w:rsidP="005D42AB">
      <w:pPr>
        <w:spacing w:line="240" w:lineRule="atLeast"/>
        <w:ind w:firstLineChars="200" w:firstLine="602"/>
        <w:rPr>
          <w:b/>
          <w:sz w:val="30"/>
          <w:szCs w:val="30"/>
        </w:rPr>
      </w:pPr>
      <w:r>
        <w:rPr>
          <w:rFonts w:hint="eastAsia"/>
          <w:b/>
          <w:sz w:val="30"/>
          <w:szCs w:val="30"/>
        </w:rPr>
        <w:t>包二</w:t>
      </w:r>
      <w:r w:rsidRPr="0089384A">
        <w:rPr>
          <w:b/>
          <w:sz w:val="30"/>
          <w:szCs w:val="30"/>
        </w:rPr>
        <w:t>、</w:t>
      </w:r>
      <w:r>
        <w:rPr>
          <w:rFonts w:hint="eastAsia"/>
          <w:b/>
          <w:sz w:val="30"/>
          <w:szCs w:val="30"/>
        </w:rPr>
        <w:t>空气压缩</w:t>
      </w:r>
      <w:r>
        <w:rPr>
          <w:b/>
          <w:sz w:val="30"/>
          <w:szCs w:val="30"/>
        </w:rPr>
        <w:t>机</w:t>
      </w:r>
      <w:r w:rsidRPr="0089384A">
        <w:rPr>
          <w:b/>
          <w:sz w:val="30"/>
          <w:szCs w:val="30"/>
        </w:rPr>
        <w:t>参数</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1.输出流量：在0.5 MPa输出压力时，470 L/min（不带干燥）；</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 xml:space="preserve">     </w:t>
      </w:r>
      <w:r w:rsidRPr="000D35A0">
        <w:rPr>
          <w:rStyle w:val="NormalCharacter"/>
          <w:color w:val="000000"/>
          <w:kern w:val="2"/>
        </w:rPr>
        <w:t>2.</w:t>
      </w:r>
      <w:r w:rsidRPr="000D35A0">
        <w:rPr>
          <w:rStyle w:val="NormalCharacter"/>
          <w:rFonts w:hint="eastAsia"/>
          <w:color w:val="000000"/>
          <w:kern w:val="2"/>
        </w:rPr>
        <w:t>430 L/min（带干燥）</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3.汽缸数量：2组8气缸无油空压泵头，独立工作，差动启动控制,一组工作有故障，另一组供气系统可继续工作；</w:t>
      </w:r>
    </w:p>
    <w:p w:rsidR="000D35A0" w:rsidRPr="000D35A0" w:rsidRDefault="000D35A0" w:rsidP="000D35A0">
      <w:pPr>
        <w:spacing w:line="360" w:lineRule="auto"/>
        <w:rPr>
          <w:rStyle w:val="NormalCharacter"/>
          <w:color w:val="000000"/>
          <w:kern w:val="2"/>
        </w:rPr>
      </w:pPr>
      <w:r w:rsidRPr="000D35A0">
        <w:rPr>
          <w:rStyle w:val="NormalCharacter"/>
          <w:color w:val="000000"/>
          <w:kern w:val="2"/>
        </w:rPr>
        <w:t>4.</w:t>
      </w:r>
      <w:r w:rsidRPr="000D35A0">
        <w:rPr>
          <w:rStyle w:val="NormalCharacter"/>
          <w:rFonts w:hint="eastAsia"/>
          <w:color w:val="000000"/>
          <w:kern w:val="2"/>
        </w:rPr>
        <w:t>数字控制系统：显示设备运行状态、气体干燥度和压力水平；</w:t>
      </w:r>
    </w:p>
    <w:p w:rsidR="000D35A0" w:rsidRPr="000D35A0" w:rsidRDefault="000D35A0" w:rsidP="000D35A0">
      <w:pPr>
        <w:spacing w:line="360" w:lineRule="auto"/>
        <w:rPr>
          <w:rStyle w:val="NormalCharacter"/>
          <w:color w:val="000000"/>
          <w:kern w:val="2"/>
        </w:rPr>
      </w:pPr>
      <w:r w:rsidRPr="000D35A0">
        <w:rPr>
          <w:rStyle w:val="NormalCharacter"/>
          <w:color w:val="000000"/>
          <w:kern w:val="2"/>
        </w:rPr>
        <w:t>5.</w:t>
      </w:r>
      <w:r w:rsidRPr="000D35A0">
        <w:rPr>
          <w:rStyle w:val="NormalCharacter"/>
          <w:rFonts w:hint="eastAsia"/>
          <w:color w:val="000000"/>
          <w:kern w:val="2"/>
        </w:rPr>
        <w:t>8bar电流消耗：8.8-9.6A；</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lastRenderedPageBreak/>
        <w:t>6.马达保护开关：6.3A</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7.额定输出功率：4.4-5.9KW</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8.电机转速：1440-1700/min</w:t>
      </w:r>
    </w:p>
    <w:p w:rsidR="000D35A0" w:rsidRPr="000D35A0" w:rsidRDefault="000D35A0" w:rsidP="000D35A0">
      <w:pPr>
        <w:spacing w:line="360" w:lineRule="auto"/>
        <w:rPr>
          <w:rStyle w:val="NormalCharacter"/>
          <w:color w:val="000000"/>
          <w:kern w:val="2"/>
        </w:rPr>
      </w:pPr>
      <w:r w:rsidRPr="000D35A0">
        <w:rPr>
          <w:rStyle w:val="NormalCharacter"/>
          <w:color w:val="000000"/>
          <w:kern w:val="2"/>
        </w:rPr>
        <w:t>9.</w:t>
      </w:r>
      <w:r w:rsidRPr="000D35A0">
        <w:rPr>
          <w:rStyle w:val="NormalCharacter"/>
          <w:rFonts w:hint="eastAsia"/>
          <w:color w:val="000000"/>
          <w:kern w:val="2"/>
        </w:rPr>
        <w:t>主保险丝：LA-10A</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10.保护系统：IP54</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11.储气罐容量：不小于90 L，缸体内部纳米银离子涂层</w:t>
      </w:r>
      <w:r w:rsidRPr="000D35A0">
        <w:rPr>
          <w:rStyle w:val="NormalCharacter"/>
          <w:color w:val="000000"/>
          <w:kern w:val="2"/>
        </w:rPr>
        <w:t>；</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12.高级膜式干燥器，压力露点为5 ℃；</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13.带有进气过滤器，并可选配精细细菌过滤器，精度为0.01um</w:t>
      </w:r>
      <w:r w:rsidRPr="000D35A0">
        <w:rPr>
          <w:rStyle w:val="NormalCharacter"/>
          <w:color w:val="000000"/>
          <w:kern w:val="2"/>
        </w:rPr>
        <w:t>；</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14.噪音水平：不大于74 dB(A)</w:t>
      </w:r>
    </w:p>
    <w:p w:rsidR="000D35A0" w:rsidRPr="000D35A0" w:rsidRDefault="000D35A0" w:rsidP="000D35A0">
      <w:pPr>
        <w:spacing w:line="360" w:lineRule="auto"/>
        <w:rPr>
          <w:rStyle w:val="NormalCharacter"/>
          <w:color w:val="000000"/>
          <w:kern w:val="2"/>
        </w:rPr>
      </w:pPr>
      <w:r w:rsidRPr="000D35A0">
        <w:rPr>
          <w:rStyle w:val="NormalCharacter"/>
          <w:color w:val="000000"/>
          <w:kern w:val="2"/>
        </w:rPr>
        <w:t>15.</w:t>
      </w:r>
      <w:r w:rsidRPr="000D35A0">
        <w:rPr>
          <w:rStyle w:val="NormalCharacter"/>
          <w:rFonts w:hint="eastAsia"/>
          <w:color w:val="000000"/>
          <w:kern w:val="2"/>
        </w:rPr>
        <w:t>交流3相，400V，50Hz, 4.4 kW</w:t>
      </w:r>
    </w:p>
    <w:p w:rsidR="000D35A0" w:rsidRPr="000D35A0" w:rsidRDefault="000D35A0" w:rsidP="000D35A0">
      <w:pPr>
        <w:spacing w:line="360" w:lineRule="auto"/>
        <w:rPr>
          <w:rStyle w:val="NormalCharacter"/>
          <w:color w:val="000000"/>
          <w:kern w:val="2"/>
        </w:rPr>
      </w:pPr>
      <w:r w:rsidRPr="000D35A0">
        <w:rPr>
          <w:rStyle w:val="NormalCharacter"/>
          <w:color w:val="000000"/>
          <w:kern w:val="2"/>
        </w:rPr>
        <w:t>16.</w:t>
      </w:r>
      <w:r w:rsidRPr="000D35A0">
        <w:rPr>
          <w:rStyle w:val="NormalCharacter"/>
          <w:rFonts w:hint="eastAsia"/>
          <w:color w:val="000000"/>
          <w:kern w:val="2"/>
        </w:rPr>
        <w:t>外形尺寸（高H×宽W×深D）：76×102×62 cm。</w:t>
      </w:r>
    </w:p>
    <w:p w:rsidR="000D35A0" w:rsidRPr="000D35A0" w:rsidRDefault="000D35A0" w:rsidP="000D35A0">
      <w:pPr>
        <w:spacing w:line="360" w:lineRule="auto"/>
        <w:rPr>
          <w:rStyle w:val="NormalCharacter"/>
          <w:color w:val="000000"/>
          <w:kern w:val="2"/>
        </w:rPr>
      </w:pPr>
      <w:r w:rsidRPr="000D35A0">
        <w:rPr>
          <w:rStyle w:val="NormalCharacter"/>
          <w:rFonts w:hint="eastAsia"/>
          <w:color w:val="000000"/>
          <w:kern w:val="2"/>
        </w:rPr>
        <w:t>17.重量：不大于143 Kg</w:t>
      </w:r>
    </w:p>
    <w:p w:rsidR="00304AD6" w:rsidRPr="000D35A0" w:rsidRDefault="00304AD6" w:rsidP="000D35A0">
      <w:pPr>
        <w:spacing w:line="360" w:lineRule="auto"/>
        <w:rPr>
          <w:rStyle w:val="NormalCharacter"/>
          <w:kern w:val="2"/>
        </w:rPr>
      </w:pP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lastRenderedPageBreak/>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03C" w:rsidRDefault="00DB203C" w:rsidP="003C139F">
      <w:r>
        <w:separator/>
      </w:r>
    </w:p>
  </w:endnote>
  <w:endnote w:type="continuationSeparator" w:id="0">
    <w:p w:rsidR="00DB203C" w:rsidRDefault="00DB203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03C" w:rsidRDefault="00DB203C" w:rsidP="003C139F">
      <w:r>
        <w:separator/>
      </w:r>
    </w:p>
  </w:footnote>
  <w:footnote w:type="continuationSeparator" w:id="0">
    <w:p w:rsidR="00DB203C" w:rsidRDefault="00DB203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C6631"/>
    <w:rsid w:val="000D35A0"/>
    <w:rsid w:val="00105A22"/>
    <w:rsid w:val="00122CF6"/>
    <w:rsid w:val="00140F67"/>
    <w:rsid w:val="00161732"/>
    <w:rsid w:val="00183B7C"/>
    <w:rsid w:val="001A1B9F"/>
    <w:rsid w:val="001D2B95"/>
    <w:rsid w:val="001D3D92"/>
    <w:rsid w:val="001D4262"/>
    <w:rsid w:val="001E0316"/>
    <w:rsid w:val="001F7C86"/>
    <w:rsid w:val="00215897"/>
    <w:rsid w:val="00222B63"/>
    <w:rsid w:val="00236180"/>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80CA5"/>
    <w:rsid w:val="004E4984"/>
    <w:rsid w:val="00503109"/>
    <w:rsid w:val="00511102"/>
    <w:rsid w:val="00517019"/>
    <w:rsid w:val="00522F36"/>
    <w:rsid w:val="0052365D"/>
    <w:rsid w:val="0052687C"/>
    <w:rsid w:val="00571D3B"/>
    <w:rsid w:val="005A2FC4"/>
    <w:rsid w:val="005B1D58"/>
    <w:rsid w:val="005D42AB"/>
    <w:rsid w:val="005D48FD"/>
    <w:rsid w:val="005E60EE"/>
    <w:rsid w:val="0061774B"/>
    <w:rsid w:val="00622149"/>
    <w:rsid w:val="00664103"/>
    <w:rsid w:val="00665FC2"/>
    <w:rsid w:val="006B0537"/>
    <w:rsid w:val="006C7081"/>
    <w:rsid w:val="006D65AC"/>
    <w:rsid w:val="006D6B60"/>
    <w:rsid w:val="00714574"/>
    <w:rsid w:val="00720A05"/>
    <w:rsid w:val="007614CC"/>
    <w:rsid w:val="00793720"/>
    <w:rsid w:val="00794A5E"/>
    <w:rsid w:val="007B1377"/>
    <w:rsid w:val="007B181A"/>
    <w:rsid w:val="007C16FE"/>
    <w:rsid w:val="007C33DB"/>
    <w:rsid w:val="007F6468"/>
    <w:rsid w:val="00844759"/>
    <w:rsid w:val="00854EDD"/>
    <w:rsid w:val="0089384A"/>
    <w:rsid w:val="008A7315"/>
    <w:rsid w:val="008A7C8A"/>
    <w:rsid w:val="008B717C"/>
    <w:rsid w:val="008D6CEA"/>
    <w:rsid w:val="008D7332"/>
    <w:rsid w:val="009269A5"/>
    <w:rsid w:val="009771F3"/>
    <w:rsid w:val="009A0AE4"/>
    <w:rsid w:val="009A3A87"/>
    <w:rsid w:val="009D40E8"/>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D3380"/>
    <w:rsid w:val="00CF3216"/>
    <w:rsid w:val="00D12B23"/>
    <w:rsid w:val="00D15B80"/>
    <w:rsid w:val="00D36C8A"/>
    <w:rsid w:val="00D76914"/>
    <w:rsid w:val="00D90989"/>
    <w:rsid w:val="00DB203C"/>
    <w:rsid w:val="00DC0785"/>
    <w:rsid w:val="00DC7590"/>
    <w:rsid w:val="00DE4072"/>
    <w:rsid w:val="00DE65F1"/>
    <w:rsid w:val="00DF744A"/>
    <w:rsid w:val="00E90D32"/>
    <w:rsid w:val="00EE1244"/>
    <w:rsid w:val="00F02F8B"/>
    <w:rsid w:val="00F25CFA"/>
    <w:rsid w:val="00F53612"/>
    <w:rsid w:val="00F80514"/>
    <w:rsid w:val="00F938CF"/>
    <w:rsid w:val="00F94C7B"/>
    <w:rsid w:val="00F96F2E"/>
    <w:rsid w:val="00FB107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98254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26</Pages>
  <Words>2152</Words>
  <Characters>12272</Characters>
  <Application>Microsoft Office Word</Application>
  <DocSecurity>0</DocSecurity>
  <Lines>102</Lines>
  <Paragraphs>28</Paragraphs>
  <ScaleCrop>false</ScaleCrop>
  <Company>MS</Company>
  <LinksUpToDate>false</LinksUpToDate>
  <CharactersWithSpaces>14396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183</cp:revision>
  <dcterms:created xsi:type="dcterms:W3CDTF">2020-11-16T06:23:00Z</dcterms:created>
  <dcterms:modified xsi:type="dcterms:W3CDTF">2021-06-18T02:59:00Z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